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年三明市中小学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报名登记表</w:t>
      </w:r>
    </w:p>
    <w:p>
      <w:pPr>
        <w:pStyle w:val="2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M2QyNGQ5OGNjMjc2Mzc3ZjRiNzgzNmMyODNhYmM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AB1211B"/>
    <w:rsid w:val="0C7543FA"/>
    <w:rsid w:val="0F4E3AEF"/>
    <w:rsid w:val="0F9C4579"/>
    <w:rsid w:val="144335B1"/>
    <w:rsid w:val="1AFC7E3A"/>
    <w:rsid w:val="1EFB7441"/>
    <w:rsid w:val="1FDF177E"/>
    <w:rsid w:val="20993C87"/>
    <w:rsid w:val="2E600F9F"/>
    <w:rsid w:val="2F4E59E1"/>
    <w:rsid w:val="35101EB2"/>
    <w:rsid w:val="36C26130"/>
    <w:rsid w:val="3B7963BA"/>
    <w:rsid w:val="3CB12491"/>
    <w:rsid w:val="3F945187"/>
    <w:rsid w:val="46462F8B"/>
    <w:rsid w:val="4FE31BA3"/>
    <w:rsid w:val="521F33F4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qFormat/>
    <w:uiPriority w:val="0"/>
  </w:style>
  <w:style w:type="character" w:customStyle="1" w:styleId="44">
    <w:name w:val="文档结构图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qFormat/>
    <w:uiPriority w:val="99"/>
    <w:rPr>
      <w:sz w:val="18"/>
      <w:szCs w:val="18"/>
    </w:rPr>
  </w:style>
  <w:style w:type="character" w:customStyle="1" w:styleId="55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257</Words>
  <Characters>260</Characters>
  <Lines>16</Lines>
  <Paragraphs>4</Paragraphs>
  <TotalTime>4</TotalTime>
  <ScaleCrop>false</ScaleCrop>
  <LinksUpToDate>false</LinksUpToDate>
  <CharactersWithSpaces>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LT小铃铛</cp:lastModifiedBy>
  <dcterms:modified xsi:type="dcterms:W3CDTF">2023-01-16T07:52:10Z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99DF13CD12684E2587CA94636BB182F7</vt:lpwstr>
  </property>
  <property fmtid="{D5CDD505-2E9C-101B-9397-08002B2CF9AE}" pid="4" name="KSOSaveFontToCloudKey">
    <vt:lpwstr>274640396_btnclosed</vt:lpwstr>
  </property>
</Properties>
</file>